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8D" w:rsidRPr="007A404E" w:rsidRDefault="005D5E8D" w:rsidP="005D5E8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</w:rPr>
      </w:pPr>
      <w:r w:rsidRPr="007A404E">
        <w:rPr>
          <w:rFonts w:ascii="Times New Roman" w:hAnsi="Times New Roman"/>
          <w:b/>
          <w:bCs/>
          <w:caps/>
        </w:rPr>
        <w:t>ПОЯСНИТЕЛЬНАЯ ЗАПИСКА</w:t>
      </w:r>
    </w:p>
    <w:p w:rsidR="005D5E8D" w:rsidRPr="007A404E" w:rsidRDefault="005D5E8D" w:rsidP="005D5E8D">
      <w:pPr>
        <w:spacing w:line="240" w:lineRule="auto"/>
        <w:jc w:val="center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Общая характеристика программы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proofErr w:type="gramStart"/>
      <w:r w:rsidRPr="007A404E">
        <w:rPr>
          <w:rFonts w:ascii="Times New Roman" w:hAnsi="Times New Roman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</w:t>
      </w:r>
      <w:proofErr w:type="gramEnd"/>
      <w:r w:rsidRPr="007A404E">
        <w:rPr>
          <w:rFonts w:ascii="Times New Roman" w:hAnsi="Times New Roman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Данная рабочая программа ориентирована на использование учебника «Технология. Индустриальные технологии. 7 класс».  Учебник  для учащихся общеобразовательных учреждений./ А.Т. Тищенко.  В.Д.Симоненко.- М.: Вентана - Граф, 2017.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b/>
        </w:rPr>
      </w:pPr>
      <w:r w:rsidRPr="007A404E">
        <w:rPr>
          <w:rFonts w:ascii="Times New Roman" w:hAnsi="Times New Roman"/>
          <w:b/>
        </w:rPr>
        <w:t>Цели обучения: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формирование целостного представления о техносфере, основанного на приобретенных знаниях, умениях и способах деятельности;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 xml:space="preserve"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 xml:space="preserve"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b/>
        </w:rPr>
      </w:pPr>
      <w:r w:rsidRPr="007A404E">
        <w:rPr>
          <w:rFonts w:ascii="Times New Roman" w:hAnsi="Times New Roman"/>
          <w:b/>
        </w:rPr>
        <w:t xml:space="preserve">Задачи обучения: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•</w:t>
      </w:r>
      <w:r w:rsidRPr="007A404E">
        <w:rPr>
          <w:rFonts w:ascii="Times New Roman" w:hAnsi="Times New Roman"/>
        </w:rPr>
        <w:tab/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</w:t>
      </w:r>
      <w:r w:rsidRPr="007A404E">
        <w:rPr>
          <w:rFonts w:ascii="Times New Roman" w:hAnsi="Times New Roman"/>
        </w:rPr>
        <w:lastRenderedPageBreak/>
        <w:t>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5D5E8D" w:rsidRPr="007A404E" w:rsidRDefault="005D5E8D" w:rsidP="005D5E8D">
      <w:pPr>
        <w:spacing w:line="240" w:lineRule="auto"/>
        <w:jc w:val="center"/>
        <w:rPr>
          <w:rFonts w:ascii="Times New Roman" w:hAnsi="Times New Roman"/>
          <w:b/>
        </w:rPr>
      </w:pPr>
      <w:r w:rsidRPr="007A404E">
        <w:rPr>
          <w:rFonts w:ascii="Times New Roman" w:hAnsi="Times New Roman"/>
          <w:b/>
        </w:rPr>
        <w:t>Основное содержание.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b/>
        </w:rPr>
        <w:t xml:space="preserve">Создание изделий из конструкционных и поделочных материалов. Черчение и графики </w:t>
      </w:r>
      <w:r w:rsidRPr="007A404E">
        <w:rPr>
          <w:rFonts w:ascii="Times New Roman" w:hAnsi="Times New Roman"/>
        </w:rPr>
        <w:t>(50 часов).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b/>
        </w:rPr>
      </w:pPr>
      <w:r w:rsidRPr="007A404E">
        <w:rPr>
          <w:rFonts w:ascii="Times New Roman" w:hAnsi="Times New Roman"/>
          <w:b/>
        </w:rPr>
        <w:t xml:space="preserve">Технология создания изделия из древесины. Элементы машиноведения </w:t>
      </w:r>
      <w:r w:rsidRPr="007A404E">
        <w:rPr>
          <w:rFonts w:ascii="Times New Roman" w:hAnsi="Times New Roman"/>
        </w:rPr>
        <w:t>(22 часа).</w:t>
      </w:r>
      <w:r w:rsidRPr="007A404E">
        <w:rPr>
          <w:rFonts w:ascii="Times New Roman" w:hAnsi="Times New Roman"/>
          <w:b/>
        </w:rPr>
        <w:t xml:space="preserve"> 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Основные теоретические сведенья.</w:t>
      </w:r>
    </w:p>
    <w:p w:rsidR="005D5E8D" w:rsidRPr="005D5E8D" w:rsidRDefault="005D5E8D" w:rsidP="005D5E8D">
      <w:pPr>
        <w:spacing w:line="240" w:lineRule="auto"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 рубанков, фуганков и шерхебелей. Расчет отклонений и допусков на размеры валов и отверстий.  Шиповые соединения, их элементы и конструктивные особенности. Виды соединений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 из дерева. Устройство токарного станка. Художественное точение. 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Практические работы.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Выполнение заточки дереворежущих инструментов. Использование рубанков, фуганков и шерхебелей в работе. Изображение на чертежах соединение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. Сборка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 </w:t>
      </w:r>
      <w:proofErr w:type="spellStart"/>
      <w:r w:rsidRPr="007A404E">
        <w:rPr>
          <w:rFonts w:ascii="Times New Roman" w:hAnsi="Times New Roman"/>
        </w:rPr>
        <w:t>шкантами</w:t>
      </w:r>
      <w:proofErr w:type="spellEnd"/>
      <w:r w:rsidRPr="007A404E">
        <w:rPr>
          <w:rFonts w:ascii="Times New Roman" w:hAnsi="Times New Roman"/>
        </w:rPr>
        <w:t xml:space="preserve">, шурупами в нагель. Склеивание </w:t>
      </w:r>
      <w:proofErr w:type="gramStart"/>
      <w:r w:rsidRPr="007A404E">
        <w:rPr>
          <w:rFonts w:ascii="Times New Roman" w:hAnsi="Times New Roman"/>
        </w:rPr>
        <w:t>деревянных</w:t>
      </w:r>
      <w:proofErr w:type="gramEnd"/>
      <w:r w:rsidRPr="007A404E">
        <w:rPr>
          <w:rFonts w:ascii="Times New Roman" w:hAnsi="Times New Roman"/>
        </w:rPr>
        <w:t xml:space="preserve">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. Работа на токарном станке. Выполнение мозаики из дерева. 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Варианты объектов труда.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Cs/>
        </w:rPr>
        <w:t>Деревообрабатывающие предприятия. Информационные материалы. Ручные инструменты, станки.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/>
          <w:bCs/>
        </w:rPr>
        <w:t>Технология создания изделий из металлов. Элементы машиноведения</w:t>
      </w:r>
      <w:r w:rsidRPr="007A404E">
        <w:rPr>
          <w:rFonts w:ascii="Times New Roman" w:hAnsi="Times New Roman"/>
          <w:bCs/>
        </w:rPr>
        <w:t xml:space="preserve"> (16 часов).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Основные теоретические сведенья.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Металлы и сплавы. Виды сталей и их свойства. Графическое изображение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 цилиндрической формы. Токарно-винторезный станок ТВ-6: устройство, назначение. Виды и назначения токарных резцов. Основные элементы токарных резцов. Устройство и 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Практические работы.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Выполнять термическую обработку стали. Выполнять графическое изображение: отверстия, уступы, канавки, фаски. Выполнять сечение и разрезы металлов. Работа на токарно-винторезном станке ТВ-6. Изготовление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 цилиндрической формы. Работа на настольном горизонтально-фрезерном станке НГФ-110Ш. выполнение метрической резьбы. Изображение резьбы на чертежах.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u w:val="single"/>
        </w:rPr>
        <w:t>Варианты объектов труда.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Cs/>
        </w:rPr>
        <w:t>Информационные материалы. Станок НГФ-110Ш и ТВ-6.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/>
          <w:bCs/>
        </w:rPr>
        <w:t>Декоративно-прикладное творчество</w:t>
      </w:r>
      <w:r w:rsidRPr="007A404E">
        <w:rPr>
          <w:rFonts w:ascii="Times New Roman" w:hAnsi="Times New Roman"/>
          <w:bCs/>
        </w:rPr>
        <w:t xml:space="preserve"> (12 часов).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Основные теоретические сведенья.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Фольга и ее свойства. Ручное теснение. Виды проволоки и область их применения. Приемы </w:t>
      </w:r>
      <w:proofErr w:type="gramStart"/>
      <w:r w:rsidRPr="007A404E">
        <w:rPr>
          <w:rFonts w:ascii="Times New Roman" w:hAnsi="Times New Roman"/>
        </w:rPr>
        <w:t>изготовлении</w:t>
      </w:r>
      <w:proofErr w:type="gramEnd"/>
      <w:r w:rsidRPr="007A404E">
        <w:rPr>
          <w:rFonts w:ascii="Times New Roman" w:hAnsi="Times New Roman"/>
        </w:rPr>
        <w:t xml:space="preserve"> скульптуры из металлической проволоки. Накладная филигрань как вид контурного декорирования. Басм</w:t>
      </w:r>
      <w:proofErr w:type="gramStart"/>
      <w:r w:rsidRPr="007A404E">
        <w:rPr>
          <w:rFonts w:ascii="Times New Roman" w:hAnsi="Times New Roman"/>
        </w:rPr>
        <w:t>а-</w:t>
      </w:r>
      <w:proofErr w:type="gramEnd"/>
      <w:r w:rsidRPr="007A404E">
        <w:rPr>
          <w:rFonts w:ascii="Times New Roman" w:hAnsi="Times New Roman"/>
        </w:rPr>
        <w:t xml:space="preserve"> один из видов художественной обработки металла. Способы изготовление </w:t>
      </w:r>
      <w:r w:rsidRPr="007A404E">
        <w:rPr>
          <w:rFonts w:ascii="Times New Roman" w:hAnsi="Times New Roman"/>
        </w:rPr>
        <w:lastRenderedPageBreak/>
        <w:t xml:space="preserve">матриц. История развития. Художественной обработки листового металла. В технике </w:t>
      </w:r>
      <w:proofErr w:type="spellStart"/>
      <w:r w:rsidRPr="007A404E">
        <w:rPr>
          <w:rFonts w:ascii="Times New Roman" w:hAnsi="Times New Roman"/>
        </w:rPr>
        <w:t>пропильного</w:t>
      </w:r>
      <w:proofErr w:type="spellEnd"/>
      <w:r w:rsidRPr="007A404E">
        <w:rPr>
          <w:rFonts w:ascii="Times New Roman" w:hAnsi="Times New Roman"/>
        </w:rPr>
        <w:t xml:space="preserve"> металла. Чеканка как вид художественной обработки металла.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Практические работы.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Выполнение теснения по фольге. </w:t>
      </w:r>
      <w:proofErr w:type="spellStart"/>
      <w:r w:rsidRPr="007A404E">
        <w:rPr>
          <w:rFonts w:ascii="Times New Roman" w:hAnsi="Times New Roman"/>
        </w:rPr>
        <w:t>Разрабатывание</w:t>
      </w:r>
      <w:proofErr w:type="spellEnd"/>
      <w:r w:rsidRPr="007A404E">
        <w:rPr>
          <w:rFonts w:ascii="Times New Roman" w:hAnsi="Times New Roman"/>
        </w:rPr>
        <w:t xml:space="preserve"> эскиза скульптуры, выполнять правку и </w:t>
      </w:r>
      <w:proofErr w:type="spellStart"/>
      <w:r w:rsidRPr="007A404E">
        <w:rPr>
          <w:rFonts w:ascii="Times New Roman" w:hAnsi="Times New Roman"/>
        </w:rPr>
        <w:t>гибку</w:t>
      </w:r>
      <w:proofErr w:type="spellEnd"/>
      <w:r w:rsidRPr="007A404E">
        <w:rPr>
          <w:rFonts w:ascii="Times New Roman" w:hAnsi="Times New Roman"/>
        </w:rPr>
        <w:t xml:space="preserve"> проволоки. Выполнение накладной филиграни различными способами. Выполнение технологических приемов </w:t>
      </w:r>
      <w:proofErr w:type="spellStart"/>
      <w:r w:rsidRPr="007A404E">
        <w:rPr>
          <w:rFonts w:ascii="Times New Roman" w:hAnsi="Times New Roman"/>
        </w:rPr>
        <w:t>басменного</w:t>
      </w:r>
      <w:proofErr w:type="spellEnd"/>
      <w:r w:rsidRPr="007A404E">
        <w:rPr>
          <w:rFonts w:ascii="Times New Roman" w:hAnsi="Times New Roman"/>
        </w:rPr>
        <w:t xml:space="preserve"> теснения. Выполнение чеканки. 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Варианты объектов труда.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Cs/>
        </w:rPr>
        <w:t>Инструменты, тески. Информационные материалы.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/>
          <w:bCs/>
        </w:rPr>
        <w:t xml:space="preserve">Технологии ведения дома </w:t>
      </w:r>
      <w:r w:rsidRPr="007A404E">
        <w:rPr>
          <w:rFonts w:ascii="Times New Roman" w:hAnsi="Times New Roman"/>
          <w:bCs/>
        </w:rPr>
        <w:t>(5часов).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/>
          <w:bCs/>
        </w:rPr>
        <w:t>Ремонтно-отделочные работы</w:t>
      </w:r>
      <w:r w:rsidRPr="007A404E">
        <w:rPr>
          <w:rFonts w:ascii="Times New Roman" w:hAnsi="Times New Roman"/>
          <w:bCs/>
        </w:rPr>
        <w:t xml:space="preserve"> (5часов).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Основные теоретические сведенья.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Назначение видов обоев. Виды клея для наклейки обоев. Общие сведения о малярных и лакокрасочных материалах. Виды плиток для отделки помещений. Способы крепления плиток.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Практические работы.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Наклеивание обоев, выполнение малярных работ. Резанье и укладывание плитки.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Варианты объектов труда.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Cs/>
        </w:rPr>
        <w:t>Информационные материалы.</w:t>
      </w:r>
    </w:p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b/>
          <w:bCs/>
        </w:rPr>
        <w:t>Проектирование и изготовление изделия</w:t>
      </w:r>
      <w:r w:rsidRPr="007A404E">
        <w:rPr>
          <w:rFonts w:ascii="Times New Roman" w:hAnsi="Times New Roman"/>
          <w:bCs/>
        </w:rPr>
        <w:t xml:space="preserve"> (13 часов)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Основные теоретические сведения.</w:t>
      </w:r>
    </w:p>
    <w:p w:rsidR="005D5E8D" w:rsidRPr="007A404E" w:rsidRDefault="005D5E8D" w:rsidP="005D5E8D">
      <w:pPr>
        <w:spacing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. 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Практические работы.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Подготовка чертежа или технического рисунка. Составление технологической карты. Изготовление </w:t>
      </w:r>
      <w:proofErr w:type="spellStart"/>
      <w:r w:rsidRPr="007A404E">
        <w:rPr>
          <w:rFonts w:ascii="Times New Roman" w:hAnsi="Times New Roman"/>
        </w:rPr>
        <w:t>деталий</w:t>
      </w:r>
      <w:proofErr w:type="spellEnd"/>
      <w:r w:rsidRPr="007A404E">
        <w:rPr>
          <w:rFonts w:ascii="Times New Roman" w:hAnsi="Times New Roman"/>
        </w:rPr>
        <w:t xml:space="preserve"> контроль качества. Сборка и отделка изделия.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u w:val="single"/>
        </w:rPr>
      </w:pPr>
      <w:r w:rsidRPr="007A404E">
        <w:rPr>
          <w:rFonts w:ascii="Times New Roman" w:hAnsi="Times New Roman"/>
          <w:u w:val="single"/>
        </w:rPr>
        <w:t>Варианты  объектов труда.</w:t>
      </w:r>
    </w:p>
    <w:p w:rsidR="005D5E8D" w:rsidRPr="007A404E" w:rsidRDefault="005D5E8D" w:rsidP="005D5E8D">
      <w:pPr>
        <w:spacing w:line="240" w:lineRule="auto"/>
        <w:jc w:val="both"/>
        <w:rPr>
          <w:rFonts w:ascii="Times New Roman" w:hAnsi="Times New Roman"/>
          <w:lang w:val="en-US"/>
        </w:rPr>
      </w:pPr>
      <w:r w:rsidRPr="007A404E">
        <w:rPr>
          <w:rFonts w:ascii="Times New Roman" w:hAnsi="Times New Roman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5D5E8D" w:rsidRPr="007A404E" w:rsidRDefault="005D5E8D" w:rsidP="005D5E8D">
      <w:pPr>
        <w:spacing w:line="240" w:lineRule="auto"/>
        <w:jc w:val="center"/>
        <w:rPr>
          <w:rFonts w:ascii="Times New Roman" w:hAnsi="Times New Roman"/>
          <w:b/>
        </w:rPr>
      </w:pPr>
      <w:r w:rsidRPr="007A404E">
        <w:rPr>
          <w:rFonts w:ascii="Times New Roman" w:hAnsi="Times New Roman"/>
          <w:b/>
          <w:bCs/>
        </w:rPr>
        <w:tab/>
      </w:r>
      <w:r w:rsidRPr="007A404E"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2210"/>
        <w:gridCol w:w="4028"/>
        <w:gridCol w:w="2268"/>
      </w:tblGrid>
      <w:tr w:rsidR="005D5E8D" w:rsidRPr="007A404E" w:rsidTr="00BF5723">
        <w:trPr>
          <w:trHeight w:val="464"/>
        </w:trPr>
        <w:tc>
          <w:tcPr>
            <w:tcW w:w="816" w:type="dxa"/>
            <w:vMerge w:val="restart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Класс</w:t>
            </w:r>
          </w:p>
        </w:tc>
        <w:tc>
          <w:tcPr>
            <w:tcW w:w="2210" w:type="dxa"/>
            <w:vMerge w:val="restart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Название</w:t>
            </w: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раздела</w:t>
            </w:r>
          </w:p>
        </w:tc>
        <w:tc>
          <w:tcPr>
            <w:tcW w:w="4028" w:type="dxa"/>
            <w:vMerge w:val="restart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Основные дидактические</w:t>
            </w: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           единицы</w:t>
            </w:r>
          </w:p>
        </w:tc>
        <w:tc>
          <w:tcPr>
            <w:tcW w:w="2268" w:type="dxa"/>
            <w:vMerge w:val="restart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Всего часов</w:t>
            </w: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по темам</w:t>
            </w:r>
          </w:p>
        </w:tc>
      </w:tr>
      <w:tr w:rsidR="005D5E8D" w:rsidRPr="007A404E" w:rsidTr="00BF5723">
        <w:trPr>
          <w:trHeight w:val="276"/>
        </w:trPr>
        <w:tc>
          <w:tcPr>
            <w:tcW w:w="816" w:type="dxa"/>
            <w:vMerge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  <w:vMerge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04E">
              <w:rPr>
                <w:rFonts w:ascii="Times New Roman" w:hAnsi="Times New Roman"/>
                <w:b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04E">
              <w:rPr>
                <w:rFonts w:ascii="Times New Roman" w:hAnsi="Times New Roman"/>
                <w:b/>
              </w:rPr>
              <w:t xml:space="preserve">         </w:t>
            </w: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404E">
              <w:rPr>
                <w:rFonts w:ascii="Times New Roman" w:hAnsi="Times New Roman"/>
                <w:b/>
              </w:rPr>
              <w:t xml:space="preserve">      5</w:t>
            </w:r>
            <w:r w:rsidRPr="007A404E">
              <w:rPr>
                <w:rFonts w:ascii="Times New Roman" w:hAnsi="Times New Roman"/>
                <w:b/>
                <w:lang w:val="en-US"/>
              </w:rPr>
              <w:t>3</w:t>
            </w: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  <w:b/>
              </w:rPr>
              <w:t xml:space="preserve">      </w:t>
            </w:r>
            <w:r w:rsidRPr="007A404E">
              <w:rPr>
                <w:rFonts w:ascii="Times New Roman" w:hAnsi="Times New Roman"/>
              </w:rPr>
              <w:t>24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Технология создания изделий из металлов. Элементы машиностроения. 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16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Декоративн</w:t>
            </w:r>
            <w:proofErr w:type="gramStart"/>
            <w:r w:rsidRPr="007A404E">
              <w:rPr>
                <w:rFonts w:ascii="Times New Roman" w:hAnsi="Times New Roman"/>
              </w:rPr>
              <w:t>о-</w:t>
            </w:r>
            <w:proofErr w:type="gramEnd"/>
            <w:r w:rsidRPr="007A404E">
              <w:rPr>
                <w:rFonts w:ascii="Times New Roman" w:hAnsi="Times New Roman"/>
              </w:rPr>
              <w:t xml:space="preserve"> прикладное творчество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 12</w:t>
            </w:r>
          </w:p>
        </w:tc>
      </w:tr>
      <w:tr w:rsidR="005D5E8D" w:rsidRPr="007A404E" w:rsidTr="00BF5723">
        <w:trPr>
          <w:trHeight w:val="627"/>
        </w:trPr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404E">
              <w:rPr>
                <w:rFonts w:ascii="Times New Roman" w:hAnsi="Times New Roman"/>
                <w:b/>
              </w:rPr>
              <w:t>Технология ведения дома.</w:t>
            </w: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</w:t>
            </w:r>
            <w:r w:rsidRPr="007A404E">
              <w:rPr>
                <w:rFonts w:ascii="Times New Roman" w:hAnsi="Times New Roman"/>
                <w:b/>
              </w:rPr>
              <w:t>4</w:t>
            </w:r>
            <w:r w:rsidRPr="007A404E"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Ремонтно-отделочные работы.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4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04E">
              <w:rPr>
                <w:rFonts w:ascii="Times New Roman" w:hAnsi="Times New Roman"/>
                <w:b/>
              </w:rPr>
              <w:t>Проектирование и изготовление изделий.</w:t>
            </w: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</w:t>
            </w:r>
            <w:r w:rsidRPr="007A404E">
              <w:rPr>
                <w:rFonts w:ascii="Times New Roman" w:hAnsi="Times New Roman"/>
                <w:b/>
              </w:rPr>
              <w:t>13</w:t>
            </w:r>
            <w:r w:rsidRPr="007A404E">
              <w:rPr>
                <w:rFonts w:ascii="Times New Roman" w:hAnsi="Times New Roman"/>
              </w:rPr>
              <w:t xml:space="preserve">       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>Проектирование и изготовление изделий.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  <w:r w:rsidRPr="007A404E">
              <w:rPr>
                <w:rFonts w:ascii="Times New Roman" w:hAnsi="Times New Roman"/>
              </w:rPr>
              <w:t xml:space="preserve">        13</w:t>
            </w:r>
          </w:p>
        </w:tc>
      </w:tr>
      <w:tr w:rsidR="005D5E8D" w:rsidRPr="007A404E" w:rsidTr="00BF5723">
        <w:tc>
          <w:tcPr>
            <w:tcW w:w="816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8" w:type="dxa"/>
          </w:tcPr>
          <w:p w:rsidR="005D5E8D" w:rsidRPr="007A404E" w:rsidRDefault="005D5E8D" w:rsidP="00BF57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04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5D5E8D" w:rsidRPr="007A404E" w:rsidRDefault="005D5E8D" w:rsidP="00BF572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404E">
              <w:rPr>
                <w:rFonts w:ascii="Times New Roman" w:hAnsi="Times New Roman"/>
              </w:rPr>
              <w:t xml:space="preserve">        </w:t>
            </w:r>
            <w:r w:rsidRPr="007A404E">
              <w:rPr>
                <w:rFonts w:ascii="Times New Roman" w:hAnsi="Times New Roman"/>
                <w:b/>
                <w:lang w:val="en-US"/>
              </w:rPr>
              <w:t>70</w:t>
            </w:r>
          </w:p>
        </w:tc>
      </w:tr>
    </w:tbl>
    <w:p w:rsidR="005D5E8D" w:rsidRPr="007A404E" w:rsidRDefault="005D5E8D" w:rsidP="005D5E8D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/>
          <w:b/>
          <w:bCs/>
        </w:rPr>
      </w:pPr>
      <w:r w:rsidRPr="007A404E">
        <w:rPr>
          <w:rFonts w:ascii="Times New Roman" w:hAnsi="Times New Roman"/>
          <w:b/>
          <w:bCs/>
        </w:rPr>
        <w:t xml:space="preserve">Требования к уровню подготовки учащихся 7 класса </w:t>
      </w:r>
      <w:r w:rsidRPr="007A404E">
        <w:rPr>
          <w:rFonts w:ascii="Times New Roman" w:hAnsi="Times New Roman"/>
          <w:b/>
          <w:bCs/>
        </w:rPr>
        <w:br/>
        <w:t>(базовый уровень)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ar-SA"/>
        </w:rPr>
      </w:pPr>
      <w:r w:rsidRPr="007A404E">
        <w:rPr>
          <w:rFonts w:ascii="Times New Roman" w:hAnsi="Times New Roman"/>
          <w:i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7A404E">
        <w:rPr>
          <w:rFonts w:ascii="Times New Roman" w:hAnsi="Times New Roman"/>
          <w:i/>
          <w:lang w:eastAsia="ar-SA"/>
        </w:rPr>
        <w:t>метапредметных</w:t>
      </w:r>
      <w:proofErr w:type="spellEnd"/>
      <w:r w:rsidRPr="007A404E">
        <w:rPr>
          <w:rFonts w:ascii="Times New Roman" w:hAnsi="Times New Roman"/>
          <w:i/>
          <w:lang w:eastAsia="ar-SA"/>
        </w:rPr>
        <w:t xml:space="preserve"> и предметных результатов.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proofErr w:type="gramStart"/>
      <w:r w:rsidRPr="007A404E">
        <w:rPr>
          <w:rFonts w:ascii="Times New Roman" w:hAnsi="Times New Roman"/>
          <w:b/>
          <w:i/>
          <w:lang w:eastAsia="ar-SA"/>
        </w:rPr>
        <w:t>Личностными результатами</w:t>
      </w:r>
      <w:r w:rsidRPr="007A404E">
        <w:rPr>
          <w:rFonts w:ascii="Times New Roman" w:hAnsi="Times New Roman"/>
          <w:lang w:eastAsia="ar-SA"/>
        </w:rPr>
        <w:t xml:space="preserve"> освоения учащимися основной школы курса «Технология» являются:</w:t>
      </w:r>
      <w:r w:rsidRPr="007A404E">
        <w:rPr>
          <w:rFonts w:ascii="Times New Roman" w:hAnsi="Times New Roman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7A404E">
        <w:rPr>
          <w:rFonts w:ascii="Times New Roman" w:hAnsi="Times New Roman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7A404E">
        <w:rPr>
          <w:rFonts w:ascii="Times New Roman" w:hAnsi="Times New Roman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7A404E">
        <w:rPr>
          <w:rFonts w:ascii="Times New Roman" w:hAnsi="Times New Roman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7A404E">
        <w:rPr>
          <w:rFonts w:ascii="Times New Roman" w:hAnsi="Times New Roman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7A404E">
        <w:rPr>
          <w:rFonts w:ascii="Times New Roman" w:hAnsi="Times New Roman"/>
          <w:lang w:eastAsia="ar-SA"/>
        </w:rPr>
        <w:br/>
        <w:t xml:space="preserve">    • бережное отношение к природным и хозяйственным ресурсам;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proofErr w:type="spellStart"/>
      <w:r w:rsidRPr="007A404E">
        <w:rPr>
          <w:rFonts w:ascii="Times New Roman" w:hAnsi="Times New Roman"/>
          <w:b/>
          <w:i/>
          <w:lang w:eastAsia="ar-SA"/>
        </w:rPr>
        <w:t>Метапредметными</w:t>
      </w:r>
      <w:proofErr w:type="spellEnd"/>
      <w:r w:rsidRPr="007A404E">
        <w:rPr>
          <w:rFonts w:ascii="Times New Roman" w:hAnsi="Times New Roman"/>
          <w:b/>
          <w:i/>
          <w:lang w:eastAsia="ar-SA"/>
        </w:rPr>
        <w:t xml:space="preserve"> результатами</w:t>
      </w:r>
      <w:r w:rsidRPr="007A404E">
        <w:rPr>
          <w:rFonts w:ascii="Times New Roman" w:hAnsi="Times New Roman"/>
          <w:i/>
          <w:lang w:eastAsia="ar-SA"/>
        </w:rPr>
        <w:t xml:space="preserve"> </w:t>
      </w:r>
      <w:r w:rsidRPr="007A404E">
        <w:rPr>
          <w:rFonts w:ascii="Times New Roman" w:hAnsi="Times New Roman"/>
          <w:lang w:eastAsia="ar-SA"/>
        </w:rPr>
        <w:t>освоения учащимися основной школы курса «Технология» являются:</w:t>
      </w:r>
      <w:r w:rsidRPr="007A404E">
        <w:rPr>
          <w:rFonts w:ascii="Times New Roman" w:hAnsi="Times New Roman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7A404E">
        <w:rPr>
          <w:rFonts w:ascii="Times New Roman" w:hAnsi="Times New Roman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5D5E8D" w:rsidRPr="007A404E" w:rsidRDefault="005D5E8D" w:rsidP="005D5E8D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t>умение применять в практической деятельности знаний, полученных при изучении основных наук;</w:t>
      </w:r>
    </w:p>
    <w:p w:rsidR="005D5E8D" w:rsidRPr="007A404E" w:rsidRDefault="005D5E8D" w:rsidP="005D5E8D">
      <w:pPr>
        <w:spacing w:after="0" w:line="240" w:lineRule="auto"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</w:rPr>
        <w:t xml:space="preserve">    </w:t>
      </w:r>
      <w:r w:rsidRPr="007A404E">
        <w:rPr>
          <w:rFonts w:ascii="Times New Roman" w:hAnsi="Times New Roman"/>
          <w:lang w:eastAsia="ar-SA"/>
        </w:rPr>
        <w:t xml:space="preserve">• </w:t>
      </w:r>
      <w:r w:rsidRPr="007A404E">
        <w:rPr>
          <w:rFonts w:ascii="Times New Roman" w:hAnsi="Times New Roman"/>
        </w:rPr>
        <w:t>использование дополнительной информации при проектировании и создании объектов труда;</w:t>
      </w:r>
      <w:r w:rsidRPr="007A404E">
        <w:rPr>
          <w:rFonts w:ascii="Times New Roman" w:hAnsi="Times New Roman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7A404E">
        <w:rPr>
          <w:rFonts w:ascii="Times New Roman" w:hAnsi="Times New Roman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5D5E8D" w:rsidRPr="007A404E" w:rsidRDefault="005D5E8D" w:rsidP="005D5E8D">
      <w:pPr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7A404E">
        <w:rPr>
          <w:rFonts w:ascii="Times New Roman" w:hAnsi="Times New Roman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7A404E">
        <w:rPr>
          <w:rFonts w:ascii="Times New Roman" w:hAnsi="Times New Roman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7A404E">
        <w:rPr>
          <w:rFonts w:ascii="Times New Roman" w:hAnsi="Times New Roman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7A404E">
        <w:rPr>
          <w:rFonts w:ascii="Times New Roman" w:hAnsi="Times New Roman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i/>
          <w:color w:val="000000"/>
        </w:rPr>
        <w:t>Предметным результатом</w:t>
      </w:r>
      <w:r w:rsidRPr="007A404E">
        <w:rPr>
          <w:rFonts w:ascii="Times New Roman" w:hAnsi="Times New Roman"/>
          <w:b/>
          <w:bCs/>
          <w:color w:val="000000"/>
        </w:rPr>
        <w:t xml:space="preserve"> </w:t>
      </w:r>
      <w:r w:rsidRPr="007A404E">
        <w:rPr>
          <w:rFonts w:ascii="Times New Roman" w:hAnsi="Times New Roman"/>
          <w:lang w:eastAsia="ar-SA"/>
        </w:rPr>
        <w:t>освоения учащимися основной школы курса «Технология» являются: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в познавательной сфере:</w:t>
      </w:r>
    </w:p>
    <w:p w:rsidR="005D5E8D" w:rsidRPr="007A404E" w:rsidRDefault="005D5E8D" w:rsidP="005D5E8D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D5E8D" w:rsidRPr="007A404E" w:rsidRDefault="005D5E8D" w:rsidP="005D5E8D">
      <w:pPr>
        <w:numPr>
          <w:ilvl w:val="0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</w:rPr>
      </w:pPr>
      <w:r w:rsidRPr="007A404E">
        <w:rPr>
          <w:rFonts w:ascii="Times New Roman" w:hAnsi="Times New Roman"/>
        </w:rPr>
        <w:lastRenderedPageBreak/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A404E">
        <w:rPr>
          <w:rFonts w:ascii="Times New Roman" w:hAnsi="Times New Roman"/>
          <w:bCs/>
          <w:color w:val="000000"/>
        </w:rPr>
        <w:t>Технологии обработки конструкцион</w:t>
      </w:r>
      <w:r w:rsidRPr="007A404E">
        <w:rPr>
          <w:rFonts w:ascii="Times New Roman" w:hAnsi="Times New Roman"/>
          <w:bCs/>
          <w:color w:val="000000"/>
        </w:rPr>
        <w:softHyphen/>
        <w:t>ных материалов</w:t>
      </w:r>
      <w:r w:rsidRPr="007A404E">
        <w:rPr>
          <w:rFonts w:ascii="Times New Roman" w:hAnsi="Times New Roman"/>
        </w:rPr>
        <w:t>», «</w:t>
      </w:r>
      <w:r w:rsidRPr="007A404E">
        <w:rPr>
          <w:rFonts w:ascii="Times New Roman" w:hAnsi="Times New Roman"/>
          <w:bCs/>
          <w:color w:val="000000"/>
        </w:rPr>
        <w:t>Технологии домашнего хозяйств</w:t>
      </w:r>
      <w:r w:rsidRPr="007A404E">
        <w:rPr>
          <w:rFonts w:ascii="Times New Roman" w:hAnsi="Times New Roman"/>
          <w:b/>
          <w:bCs/>
          <w:color w:val="000000"/>
        </w:rPr>
        <w:t>а</w:t>
      </w:r>
      <w:r w:rsidRPr="007A404E">
        <w:rPr>
          <w:rFonts w:ascii="Times New Roman" w:hAnsi="Times New Roman"/>
        </w:rPr>
        <w:t>».</w:t>
      </w:r>
    </w:p>
    <w:p w:rsidR="005D5E8D" w:rsidRPr="007A404E" w:rsidRDefault="005D5E8D" w:rsidP="005D5E8D">
      <w:pPr>
        <w:numPr>
          <w:ilvl w:val="0"/>
          <w:numId w:val="2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</w:rPr>
        <w:t>владение способами научной организации труда, формами деятельности, соответствующими культуре труда;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в мотивационной сфере: </w:t>
      </w:r>
    </w:p>
    <w:p w:rsidR="005D5E8D" w:rsidRPr="007A404E" w:rsidRDefault="005D5E8D" w:rsidP="005D5E8D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 оценивание своей способности и готовности к труду;</w:t>
      </w:r>
    </w:p>
    <w:p w:rsidR="005D5E8D" w:rsidRPr="007A404E" w:rsidRDefault="005D5E8D" w:rsidP="005D5E8D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 осознание ответственности за качество результатов труда;</w:t>
      </w:r>
    </w:p>
    <w:p w:rsidR="005D5E8D" w:rsidRPr="007A404E" w:rsidRDefault="005D5E8D" w:rsidP="005D5E8D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D5E8D" w:rsidRPr="007A404E" w:rsidRDefault="005D5E8D" w:rsidP="005D5E8D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в трудовой сфере:</w:t>
      </w:r>
      <w:r w:rsidRPr="007A404E">
        <w:rPr>
          <w:rFonts w:ascii="Times New Roman" w:eastAsia="Calibri" w:hAnsi="Times New Roman"/>
          <w:lang w:eastAsia="ar-SA"/>
        </w:rPr>
        <w:t xml:space="preserve"> </w:t>
      </w:r>
    </w:p>
    <w:p w:rsidR="005D5E8D" w:rsidRPr="007A404E" w:rsidRDefault="005D5E8D" w:rsidP="005D5E8D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планирование технологического процесса;</w:t>
      </w:r>
    </w:p>
    <w:p w:rsidR="005D5E8D" w:rsidRPr="007A404E" w:rsidRDefault="005D5E8D" w:rsidP="005D5E8D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D5E8D" w:rsidRPr="007A404E" w:rsidRDefault="005D5E8D" w:rsidP="005D5E8D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соблюдение норм и правил безопасности, правил санитарии и гигиены;</w:t>
      </w:r>
    </w:p>
    <w:p w:rsidR="005D5E8D" w:rsidRPr="007A404E" w:rsidRDefault="005D5E8D" w:rsidP="005D5E8D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>в физиолого-психологической сфере:</w:t>
      </w:r>
    </w:p>
    <w:p w:rsidR="005D5E8D" w:rsidRPr="007A404E" w:rsidRDefault="005D5E8D" w:rsidP="005D5E8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404E">
        <w:rPr>
          <w:rFonts w:ascii="Times New Roman" w:hAnsi="Times New Roman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7A404E">
        <w:rPr>
          <w:rFonts w:ascii="Times New Roman" w:hAnsi="Times New Roman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7A404E">
        <w:rPr>
          <w:rFonts w:ascii="Times New Roman" w:hAnsi="Times New Roman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</w:rPr>
        <w:t>сочетание образного и логического мышления в процессе проектной деятельности;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в эстетической сфере: 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</w:rPr>
        <w:t>дизайнерское проектирование изделия или рациональная эстетическая организация работ;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</w:rPr>
        <w:t>моделирование художественного оформления объекта труда при изучении раздела «</w:t>
      </w:r>
      <w:r w:rsidRPr="007A404E">
        <w:rPr>
          <w:rFonts w:ascii="Times New Roman" w:hAnsi="Times New Roman"/>
          <w:color w:val="000000"/>
        </w:rPr>
        <w:t>Технологии художественно-приклад</w:t>
      </w:r>
      <w:r w:rsidRPr="007A404E">
        <w:rPr>
          <w:rFonts w:ascii="Times New Roman" w:hAnsi="Times New Roman"/>
          <w:color w:val="000000"/>
        </w:rPr>
        <w:softHyphen/>
        <w:t>ной обработки материалов</w:t>
      </w:r>
      <w:r w:rsidRPr="007A404E">
        <w:rPr>
          <w:rFonts w:ascii="Times New Roman" w:hAnsi="Times New Roman"/>
        </w:rPr>
        <w:t>»;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5D5E8D" w:rsidRPr="007A404E" w:rsidRDefault="005D5E8D" w:rsidP="005D5E8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</w:rPr>
        <w:t>рациональный выбор рабочего костюма и опрятное содержание рабочей одежды;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404E">
        <w:rPr>
          <w:rFonts w:ascii="Times New Roman" w:hAnsi="Times New Roman"/>
        </w:rPr>
        <w:t>в коммуникативной сфере: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  <w:bCs/>
          <w:color w:val="000000"/>
        </w:rPr>
        <w:t>формирование рабочей группы для выполнения проекта;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  <w:bCs/>
          <w:color w:val="000000"/>
        </w:rPr>
        <w:t>публичная презентация и защита проекта, изделия, продукта труда;</w:t>
      </w:r>
    </w:p>
    <w:p w:rsidR="005D5E8D" w:rsidRPr="005D5E8D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7A404E">
        <w:rPr>
          <w:rFonts w:ascii="Times New Roman" w:hAnsi="Times New Roman"/>
          <w:lang w:eastAsia="ar-SA"/>
        </w:rPr>
        <w:t xml:space="preserve">   •  </w:t>
      </w:r>
      <w:r w:rsidRPr="007A404E">
        <w:rPr>
          <w:rFonts w:ascii="Times New Roman" w:hAnsi="Times New Roman"/>
          <w:bCs/>
          <w:color w:val="000000"/>
        </w:rPr>
        <w:t>разработка вариантов рекламных образцов.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5D5E8D" w:rsidRPr="007A404E" w:rsidRDefault="005D5E8D" w:rsidP="005D5E8D">
      <w:pPr>
        <w:spacing w:line="240" w:lineRule="auto"/>
        <w:ind w:left="2073"/>
        <w:rPr>
          <w:rFonts w:ascii="Times New Roman" w:hAnsi="Times New Roman"/>
        </w:rPr>
      </w:pPr>
      <w:r w:rsidRPr="007A404E">
        <w:rPr>
          <w:rFonts w:ascii="Times New Roman" w:hAnsi="Times New Roman"/>
          <w:b/>
          <w:bCs/>
        </w:rPr>
        <w:t>Критерии и нормы оценок знаний обучающихся.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  <w:spacing w:val="-12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 xml:space="preserve">«5» </w:t>
      </w:r>
      <w:r w:rsidRPr="007A404E">
        <w:rPr>
          <w:rFonts w:ascii="Times New Roman" w:hAnsi="Times New Roman"/>
          <w:bCs/>
          <w:color w:val="000000"/>
          <w:spacing w:val="-7"/>
        </w:rPr>
        <w:t>ставится, если обучаемый</w:t>
      </w:r>
      <w:r w:rsidRPr="007A404E">
        <w:rPr>
          <w:rFonts w:ascii="Times New Roman" w:hAnsi="Times New Roman"/>
          <w:color w:val="000000"/>
          <w:spacing w:val="-7"/>
        </w:rPr>
        <w:t>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полностью усвоил учебный материал;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умеет изложить его своими словами;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самостоятельно подтверждает ответ конкретными примерами;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правильно и обстоятельно отвечает на дополнительные вопросы учителя.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«4»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обучаемый: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в основном усвоил учебный материал;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допускает незначительные ошибки при его изложении своими словами;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подтверждает ответ конкретными примерами;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правильно отвечает на дополнительные вопросы учителя.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 xml:space="preserve">«3» </w:t>
      </w:r>
      <w:r w:rsidRPr="007A404E">
        <w:rPr>
          <w:rFonts w:ascii="Times New Roman" w:hAnsi="Times New Roman"/>
          <w:bCs/>
          <w:color w:val="000000"/>
          <w:spacing w:val="-7"/>
        </w:rPr>
        <w:t>ставится, если обучаемый</w:t>
      </w:r>
      <w:r w:rsidRPr="007A404E">
        <w:rPr>
          <w:rFonts w:ascii="Times New Roman" w:hAnsi="Times New Roman"/>
          <w:color w:val="000000"/>
          <w:spacing w:val="-7"/>
        </w:rPr>
        <w:t>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усвоил существенную часть учебного материала;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допускает значительные ошибки при его изложении своими словами;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lastRenderedPageBreak/>
        <w:t>-  </w:t>
      </w:r>
      <w:r w:rsidRPr="007A404E">
        <w:rPr>
          <w:rFonts w:ascii="Times New Roman" w:hAnsi="Times New Roman"/>
          <w:color w:val="000000"/>
          <w:spacing w:val="-9"/>
        </w:rPr>
        <w:t>затрудняется подтвердить ответ конкретными примерами;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слабо отвечает на дополнительные вопросы.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 xml:space="preserve">«2» </w:t>
      </w:r>
      <w:r w:rsidRPr="007A404E">
        <w:rPr>
          <w:rFonts w:ascii="Times New Roman" w:hAnsi="Times New Roman"/>
          <w:bCs/>
          <w:color w:val="000000"/>
          <w:spacing w:val="-7"/>
        </w:rPr>
        <w:t>ставится, если обучаемый: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почти не усвоил учебный материал;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может изложить его своими словами;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может подтвердить ответ конкретными примерами;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отвечает на большую часть дополнительных вопросов учителя.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10"/>
        </w:rPr>
        <w:t xml:space="preserve">Нормы оценок выполнения </w:t>
      </w:r>
      <w:proofErr w:type="gramStart"/>
      <w:r w:rsidRPr="007A404E">
        <w:rPr>
          <w:rFonts w:ascii="Times New Roman" w:hAnsi="Times New Roman"/>
          <w:b/>
          <w:bCs/>
          <w:color w:val="000000"/>
          <w:spacing w:val="-10"/>
        </w:rPr>
        <w:t>обучаемыми</w:t>
      </w:r>
      <w:proofErr w:type="gramEnd"/>
      <w:r w:rsidRPr="007A404E">
        <w:rPr>
          <w:rFonts w:ascii="Times New Roman" w:hAnsi="Times New Roman"/>
          <w:b/>
          <w:bCs/>
          <w:color w:val="000000"/>
          <w:spacing w:val="-10"/>
        </w:rPr>
        <w:t xml:space="preserve"> практических работ.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proofErr w:type="gramStart"/>
      <w:r w:rsidRPr="007A404E">
        <w:rPr>
          <w:rFonts w:ascii="Times New Roman" w:hAnsi="Times New Roman"/>
          <w:color w:val="000000"/>
          <w:spacing w:val="-10"/>
        </w:rPr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«5» </w:t>
      </w:r>
      <w:r w:rsidRPr="007A404E">
        <w:rPr>
          <w:rFonts w:ascii="Times New Roman" w:hAnsi="Times New Roman"/>
          <w:color w:val="000000"/>
          <w:spacing w:val="-7"/>
        </w:rPr>
        <w:t>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тщательно спланирован труд и рационально организовано рабочее место;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правильно выполнялись приемы труда, самостоятельно и творчески выполнялась </w:t>
      </w:r>
      <w:r w:rsidRPr="007A404E">
        <w:rPr>
          <w:rFonts w:ascii="Times New Roman" w:hAnsi="Times New Roman"/>
          <w:color w:val="000000"/>
        </w:rPr>
        <w:t>работа;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изделие изготовлено с учетом установленных требований;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полностью соблюдались правила техники безопасности.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«4»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допущены незначительные недостатки в планировании труда и организации рабочего </w:t>
      </w:r>
      <w:r w:rsidRPr="007A404E">
        <w:rPr>
          <w:rFonts w:ascii="Times New Roman" w:hAnsi="Times New Roman"/>
          <w:color w:val="000000"/>
        </w:rPr>
        <w:t>места;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в основном правильно выполняются приемы труда;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работа выполнялась самостоятельно;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норма времени выполнена или недовыполнена 10-15 %;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изделие изготовлено с незначительными отклонениями;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полностью соблюдались правила техники безопасности.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«3»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имеют место недостатки в планировании труда и организации рабочего места;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отдельные приемы труда выполнялись неправильно;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самостоятельность в работе была низкой;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норма времени недовыполнена на 15-20 %;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изделие изготовлено с нарушением отдельных требований;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полностью соблюдались правила техники безопасности.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«2»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имеют место существенные недостатки в планировании труда и организации </w:t>
      </w:r>
      <w:r w:rsidRPr="007A404E">
        <w:rPr>
          <w:rFonts w:ascii="Times New Roman" w:hAnsi="Times New Roman"/>
          <w:color w:val="000000"/>
        </w:rPr>
        <w:t>рабочего места;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неправильно выполнялись многие приемы труда;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самостоятельность в работе почти отсутствовала;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норма времени недовыполнена на 20-30 %;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изделие изготовлено со значительными нарушениями требований;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pacing w:val="-9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соблюдались многие правила техники безопасности.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10"/>
        </w:rPr>
        <w:t>Нормы оценок выполнения обучающихся графических заданий</w:t>
      </w:r>
      <w:r w:rsidRPr="007A404E">
        <w:rPr>
          <w:rFonts w:ascii="Times New Roman" w:hAnsi="Times New Roman"/>
          <w:color w:val="000000"/>
        </w:rPr>
        <w:t> </w:t>
      </w:r>
      <w:r w:rsidRPr="007A404E">
        <w:rPr>
          <w:rFonts w:ascii="Times New Roman" w:hAnsi="Times New Roman"/>
          <w:b/>
          <w:bCs/>
          <w:color w:val="000000"/>
          <w:spacing w:val="-10"/>
        </w:rPr>
        <w:t>и лабораторных работ.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«5» </w:t>
      </w:r>
      <w:r w:rsidRPr="007A404E">
        <w:rPr>
          <w:rFonts w:ascii="Times New Roman" w:hAnsi="Times New Roman"/>
          <w:color w:val="000000"/>
          <w:spacing w:val="-7"/>
        </w:rPr>
        <w:t>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творчески планируется выполнение работы;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самостоятельно и полностью используются знания программного материала;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правильно и аккуратно выполняется задание;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умело используются справочная литература, наглядные пособия, приборы и другие </w:t>
      </w:r>
      <w:r w:rsidRPr="007A404E">
        <w:rPr>
          <w:rFonts w:ascii="Times New Roman" w:hAnsi="Times New Roman"/>
          <w:color w:val="000000"/>
        </w:rPr>
        <w:t>средства.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«4»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правильно планируется выполнение работы;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самостоятельно используется знания программного материала;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в основном правильно и аккуратно выполняется задание;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используются справочная литература, наглядные пособия, приборы и другие </w:t>
      </w:r>
      <w:r w:rsidRPr="007A404E">
        <w:rPr>
          <w:rFonts w:ascii="Times New Roman" w:hAnsi="Times New Roman"/>
          <w:color w:val="000000"/>
        </w:rPr>
        <w:t>средства.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«3»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допускаются ошибки при планировании выполнения работы;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не могут самостоятельно использовать значительную часть знаний программного </w:t>
      </w:r>
      <w:r w:rsidRPr="007A404E">
        <w:rPr>
          <w:rFonts w:ascii="Times New Roman" w:hAnsi="Times New Roman"/>
          <w:color w:val="000000"/>
        </w:rPr>
        <w:t>материала;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lastRenderedPageBreak/>
        <w:t>-  </w:t>
      </w:r>
      <w:r w:rsidRPr="007A404E">
        <w:rPr>
          <w:rFonts w:ascii="Times New Roman" w:hAnsi="Times New Roman"/>
          <w:color w:val="000000"/>
          <w:spacing w:val="-9"/>
        </w:rPr>
        <w:t>допускают ошибки и неаккуратно выполняют задание;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затрудняются самостоятельно использовать справочную литературу, наглядные </w:t>
      </w:r>
      <w:r w:rsidRPr="007A404E">
        <w:rPr>
          <w:rFonts w:ascii="Times New Roman" w:hAnsi="Times New Roman"/>
          <w:color w:val="000000"/>
        </w:rPr>
        <w:t>пособия, приборы и другие средства.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b/>
          <w:bCs/>
          <w:color w:val="000000"/>
          <w:spacing w:val="-7"/>
        </w:rPr>
        <w:t>«2»</w:t>
      </w:r>
      <w:r w:rsidRPr="007A404E">
        <w:rPr>
          <w:rFonts w:ascii="Times New Roman" w:hAnsi="Times New Roman"/>
          <w:color w:val="000000"/>
          <w:spacing w:val="-7"/>
        </w:rPr>
        <w:t> ставится, если обучаемым: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могут правильно спланировать выполнение работы;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не могут использовать знания программного материала;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9"/>
        </w:rPr>
        <w:t>допускают грубые ошибки и неаккуратно выполняют задание;</w:t>
      </w:r>
    </w:p>
    <w:p w:rsidR="005D5E8D" w:rsidRPr="007A404E" w:rsidRDefault="005D5E8D" w:rsidP="005D5E8D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>-  </w:t>
      </w:r>
      <w:r w:rsidRPr="007A404E">
        <w:rPr>
          <w:rFonts w:ascii="Times New Roman" w:hAnsi="Times New Roman"/>
          <w:color w:val="000000"/>
          <w:spacing w:val="-10"/>
        </w:rPr>
        <w:t>не могут самостоятельно использовать справочную литературу, наглядные пособия, </w:t>
      </w:r>
      <w:r w:rsidRPr="007A404E">
        <w:rPr>
          <w:rFonts w:ascii="Times New Roman" w:hAnsi="Times New Roman"/>
          <w:color w:val="000000"/>
        </w:rPr>
        <w:t>приборы и другие средства.</w:t>
      </w:r>
    </w:p>
    <w:p w:rsidR="005D5E8D" w:rsidRPr="007A404E" w:rsidRDefault="005D5E8D" w:rsidP="005D5E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  <w:r w:rsidRPr="007A404E">
        <w:rPr>
          <w:rFonts w:ascii="Times New Roman" w:eastAsia="Calibri" w:hAnsi="Times New Roman"/>
          <w:b/>
        </w:rPr>
        <w:t>Место предмета в учебном плане</w:t>
      </w:r>
    </w:p>
    <w:p w:rsidR="005D5E8D" w:rsidRPr="007A404E" w:rsidRDefault="005D5E8D" w:rsidP="005D5E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7A404E">
        <w:rPr>
          <w:rFonts w:ascii="Times New Roman" w:eastAsia="Calibri" w:hAnsi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7A404E">
        <w:rPr>
          <w:rFonts w:ascii="Times New Roman" w:eastAsia="Calibri" w:hAnsi="Times New Roman"/>
        </w:rPr>
        <w:t>техносферой</w:t>
      </w:r>
      <w:proofErr w:type="spellEnd"/>
      <w:r w:rsidRPr="007A404E">
        <w:rPr>
          <w:rFonts w:ascii="Times New Roman" w:eastAsia="Calibri" w:hAnsi="Times New Roman"/>
        </w:rPr>
        <w:t xml:space="preserve"> и является главной составляющей окружающей человека действительности. Искусственная среда </w:t>
      </w:r>
      <w:proofErr w:type="spellStart"/>
      <w:r w:rsidRPr="007A404E">
        <w:rPr>
          <w:rFonts w:ascii="Times New Roman" w:eastAsia="Calibri" w:hAnsi="Times New Roman"/>
        </w:rPr>
        <w:t>техносфера</w:t>
      </w:r>
      <w:proofErr w:type="spellEnd"/>
      <w:r w:rsidRPr="007A404E">
        <w:rPr>
          <w:rFonts w:ascii="Times New Roman" w:eastAsia="Calibri" w:hAnsi="Times New Roman"/>
        </w:rPr>
        <w:t xml:space="preserve"> опосредует взаимодействие людей друг с другом, со сферой природы и с социумом.</w:t>
      </w:r>
    </w:p>
    <w:p w:rsidR="005D5E8D" w:rsidRPr="007A404E" w:rsidRDefault="005D5E8D" w:rsidP="005D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A404E">
        <w:rPr>
          <w:rFonts w:ascii="Times New Roman" w:hAnsi="Times New Roman"/>
          <w:color w:val="000000"/>
        </w:rPr>
        <w:t xml:space="preserve"> На изучение предмета отводится 2 ч в неделю, итого 70 ч за учебный год. </w:t>
      </w:r>
    </w:p>
    <w:p w:rsidR="005D5E8D" w:rsidRPr="007A404E" w:rsidRDefault="005D5E8D" w:rsidP="005D5E8D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/>
          <w:b/>
          <w:bCs/>
          <w:iCs/>
        </w:rPr>
      </w:pPr>
      <w:r w:rsidRPr="007A404E">
        <w:rPr>
          <w:rFonts w:ascii="Times New Roman" w:hAnsi="Times New Roman"/>
          <w:b/>
          <w:bCs/>
          <w:iCs/>
        </w:rPr>
        <w:t>для учащихся: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r w:rsidRPr="007A404E">
        <w:rPr>
          <w:rFonts w:ascii="Times New Roman" w:hAnsi="Times New Roman"/>
          <w:iCs/>
        </w:rPr>
        <w:t>Технология.</w:t>
      </w:r>
      <w:r w:rsidRPr="007A404E">
        <w:rPr>
          <w:rFonts w:ascii="Times New Roman" w:hAnsi="Times New Roman"/>
          <w:i/>
          <w:iCs/>
        </w:rPr>
        <w:t xml:space="preserve"> </w:t>
      </w:r>
      <w:r w:rsidRPr="007A404E">
        <w:rPr>
          <w:rFonts w:ascii="Times New Roman" w:hAnsi="Times New Roman"/>
        </w:rPr>
        <w:t xml:space="preserve">Технический труд. 7 класс: учебник для учащихся общеобразовательных учреждений / В.Д.Симоненко, А. Т. Тищенко, П. С. </w:t>
      </w:r>
      <w:proofErr w:type="spellStart"/>
      <w:r w:rsidRPr="007A404E">
        <w:rPr>
          <w:rFonts w:ascii="Times New Roman" w:hAnsi="Times New Roman"/>
        </w:rPr>
        <w:t>Самородский</w:t>
      </w:r>
      <w:proofErr w:type="spellEnd"/>
      <w:proofErr w:type="gramStart"/>
      <w:r w:rsidRPr="007A404E">
        <w:rPr>
          <w:rFonts w:ascii="Times New Roman" w:hAnsi="Times New Roman"/>
        </w:rPr>
        <w:t xml:space="preserve"> ;</w:t>
      </w:r>
      <w:proofErr w:type="gramEnd"/>
      <w:r w:rsidRPr="007A404E">
        <w:rPr>
          <w:rFonts w:ascii="Times New Roman" w:hAnsi="Times New Roman"/>
        </w:rPr>
        <w:t xml:space="preserve"> под ред. В. Д. Симоненко. – М.: </w:t>
      </w:r>
      <w:proofErr w:type="spellStart"/>
      <w:r w:rsidRPr="007A404E">
        <w:rPr>
          <w:rFonts w:ascii="Times New Roman" w:hAnsi="Times New Roman"/>
        </w:rPr>
        <w:t>Вентана-Граф</w:t>
      </w:r>
      <w:proofErr w:type="spellEnd"/>
      <w:r w:rsidRPr="007A404E">
        <w:rPr>
          <w:rFonts w:ascii="Times New Roman" w:hAnsi="Times New Roman"/>
        </w:rPr>
        <w:t>, 2010.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r w:rsidRPr="007A404E">
        <w:rPr>
          <w:rFonts w:ascii="Times New Roman" w:hAnsi="Times New Roman"/>
          <w:iCs/>
        </w:rPr>
        <w:t>Энциклопедия</w:t>
      </w:r>
      <w:r w:rsidRPr="007A404E">
        <w:rPr>
          <w:rFonts w:ascii="Times New Roman" w:hAnsi="Times New Roman"/>
        </w:rPr>
        <w:t xml:space="preserve"> для маленьких джентльменов. – СПб: ТОО «Динамит»: АОЗТ «Золотой век», 1997.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r w:rsidRPr="007A404E">
        <w:rPr>
          <w:rFonts w:ascii="Times New Roman" w:hAnsi="Times New Roman"/>
          <w:iCs/>
        </w:rPr>
        <w:t>Викторов Е.А.</w:t>
      </w:r>
      <w:r w:rsidRPr="007A404E">
        <w:rPr>
          <w:rFonts w:ascii="Times New Roman" w:hAnsi="Times New Roman"/>
        </w:rPr>
        <w:t xml:space="preserve"> Технология: тетрадь для 7 класс (вариант для мальчиков) / Е. А. Викторов. – Саратов: Лицей, 2000.</w:t>
      </w:r>
    </w:p>
    <w:p w:rsidR="005D5E8D" w:rsidRPr="007A404E" w:rsidRDefault="005D5E8D" w:rsidP="005D5E8D">
      <w:pPr>
        <w:autoSpaceDE w:val="0"/>
        <w:autoSpaceDN w:val="0"/>
        <w:adjustRightInd w:val="0"/>
        <w:spacing w:before="120" w:after="45" w:line="240" w:lineRule="auto"/>
        <w:ind w:firstLine="360"/>
        <w:rPr>
          <w:rFonts w:ascii="Times New Roman" w:hAnsi="Times New Roman"/>
          <w:b/>
          <w:bCs/>
          <w:iCs/>
        </w:rPr>
      </w:pPr>
      <w:r w:rsidRPr="007A404E">
        <w:rPr>
          <w:rFonts w:ascii="Times New Roman" w:hAnsi="Times New Roman"/>
          <w:b/>
          <w:bCs/>
          <w:iCs/>
        </w:rPr>
        <w:t>Для учителя: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r w:rsidRPr="007A404E">
        <w:rPr>
          <w:rFonts w:ascii="Times New Roman" w:hAnsi="Times New Roman"/>
          <w:iCs/>
        </w:rPr>
        <w:t>Боровков Ю.А.</w:t>
      </w:r>
      <w:r w:rsidRPr="007A404E">
        <w:rPr>
          <w:rFonts w:ascii="Times New Roman" w:hAnsi="Times New Roman"/>
        </w:rPr>
        <w:t xml:space="preserve"> Технический справочник учителя труда: пособие для учителей 4–8 класс / Ю. А. Боровков С.Ф. </w:t>
      </w:r>
      <w:proofErr w:type="spellStart"/>
      <w:r w:rsidRPr="007A404E">
        <w:rPr>
          <w:rFonts w:ascii="Times New Roman" w:hAnsi="Times New Roman"/>
        </w:rPr>
        <w:t>Легорнев</w:t>
      </w:r>
      <w:proofErr w:type="spellEnd"/>
      <w:r w:rsidRPr="007A404E">
        <w:rPr>
          <w:rFonts w:ascii="Times New Roman" w:hAnsi="Times New Roman"/>
        </w:rPr>
        <w:t xml:space="preserve"> Б.А. </w:t>
      </w:r>
      <w:proofErr w:type="spellStart"/>
      <w:r w:rsidRPr="007A404E">
        <w:rPr>
          <w:rFonts w:ascii="Times New Roman" w:hAnsi="Times New Roman"/>
        </w:rPr>
        <w:t>Черепашенец</w:t>
      </w:r>
      <w:proofErr w:type="spellEnd"/>
      <w:r w:rsidRPr="007A404E">
        <w:rPr>
          <w:rFonts w:ascii="Times New Roman" w:hAnsi="Times New Roman"/>
        </w:rPr>
        <w:t>. – 2-е изд., переработано и доп. – М.: Просвещение, 1980.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proofErr w:type="spellStart"/>
      <w:r w:rsidRPr="007A404E">
        <w:rPr>
          <w:rFonts w:ascii="Times New Roman" w:hAnsi="Times New Roman"/>
          <w:iCs/>
        </w:rPr>
        <w:t>Ворошин</w:t>
      </w:r>
      <w:proofErr w:type="spellEnd"/>
      <w:r w:rsidRPr="007A404E">
        <w:rPr>
          <w:rFonts w:ascii="Times New Roman" w:hAnsi="Times New Roman"/>
          <w:iCs/>
        </w:rPr>
        <w:t xml:space="preserve"> Г.Б.</w:t>
      </w:r>
      <w:r w:rsidRPr="007A404E">
        <w:rPr>
          <w:rFonts w:ascii="Times New Roman" w:hAnsi="Times New Roman"/>
        </w:rPr>
        <w:t xml:space="preserve"> Занятие по трудовому обучению. 7 класс: обработка древесины, металла, электротехнические и другие работы, ремонтные работы в быту: пособие для учителя труда / Г. Б. </w:t>
      </w:r>
      <w:proofErr w:type="spellStart"/>
      <w:r w:rsidRPr="007A404E">
        <w:rPr>
          <w:rFonts w:ascii="Times New Roman" w:hAnsi="Times New Roman"/>
        </w:rPr>
        <w:t>Ворошин</w:t>
      </w:r>
      <w:proofErr w:type="spellEnd"/>
      <w:r w:rsidRPr="007A404E">
        <w:rPr>
          <w:rFonts w:ascii="Times New Roman" w:hAnsi="Times New Roman"/>
        </w:rPr>
        <w:t xml:space="preserve"> [и др.]; под ред. Д.А.Тхоржевского. – 2-е изд., переработана и доп. – М.: Просвещение, 1989.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proofErr w:type="spellStart"/>
      <w:r w:rsidRPr="007A404E">
        <w:rPr>
          <w:rFonts w:ascii="Times New Roman" w:hAnsi="Times New Roman"/>
          <w:iCs/>
        </w:rPr>
        <w:t>Рихвк</w:t>
      </w:r>
      <w:proofErr w:type="spellEnd"/>
      <w:r w:rsidRPr="007A404E">
        <w:rPr>
          <w:rFonts w:ascii="Times New Roman" w:hAnsi="Times New Roman"/>
          <w:iCs/>
        </w:rPr>
        <w:t xml:space="preserve"> Э.</w:t>
      </w:r>
      <w:r w:rsidRPr="007A404E">
        <w:rPr>
          <w:rFonts w:ascii="Times New Roman" w:hAnsi="Times New Roman"/>
        </w:rPr>
        <w:t xml:space="preserve"> Обработка древесины в школьных мастерских: кн. для учителей технического труда и руководителей кружков / Э. </w:t>
      </w:r>
      <w:proofErr w:type="spellStart"/>
      <w:r w:rsidRPr="007A404E">
        <w:rPr>
          <w:rFonts w:ascii="Times New Roman" w:hAnsi="Times New Roman"/>
        </w:rPr>
        <w:t>Рихвк</w:t>
      </w:r>
      <w:proofErr w:type="spellEnd"/>
      <w:r w:rsidRPr="007A404E">
        <w:rPr>
          <w:rFonts w:ascii="Times New Roman" w:hAnsi="Times New Roman"/>
        </w:rPr>
        <w:t>. – М.: Просвещение, 1984.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  <w:i/>
          <w:iCs/>
        </w:rPr>
        <w:t xml:space="preserve">– </w:t>
      </w:r>
      <w:r w:rsidRPr="007A404E">
        <w:rPr>
          <w:rFonts w:ascii="Times New Roman" w:hAnsi="Times New Roman"/>
          <w:iCs/>
        </w:rPr>
        <w:t>Коваленко В.И.</w:t>
      </w:r>
      <w:r w:rsidRPr="007A404E">
        <w:rPr>
          <w:rFonts w:ascii="Times New Roman" w:hAnsi="Times New Roman"/>
        </w:rPr>
        <w:t xml:space="preserve"> Объекты труда. 7 класс. Обработка древесины и металла, электротехнические работы: пособие для учителя / В.И.Коваленко, В.В. </w:t>
      </w:r>
      <w:proofErr w:type="spellStart"/>
      <w:r w:rsidRPr="007A404E">
        <w:rPr>
          <w:rFonts w:ascii="Times New Roman" w:hAnsi="Times New Roman"/>
        </w:rPr>
        <w:t>Куленёнок</w:t>
      </w:r>
      <w:proofErr w:type="spellEnd"/>
      <w:r w:rsidRPr="007A404E">
        <w:rPr>
          <w:rFonts w:ascii="Times New Roman" w:hAnsi="Times New Roman"/>
        </w:rPr>
        <w:t>. – М.: Просвещение, 1990.</w:t>
      </w:r>
    </w:p>
    <w:p w:rsidR="005D5E8D" w:rsidRPr="007A404E" w:rsidRDefault="005D5E8D" w:rsidP="005D5E8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</w:rPr>
      </w:pPr>
      <w:r w:rsidRPr="007A404E">
        <w:rPr>
          <w:rFonts w:ascii="Times New Roman" w:hAnsi="Times New Roman"/>
        </w:rPr>
        <w:t xml:space="preserve">– </w:t>
      </w:r>
      <w:r w:rsidRPr="007A404E">
        <w:rPr>
          <w:rFonts w:ascii="Times New Roman" w:hAnsi="Times New Roman"/>
          <w:iCs/>
        </w:rPr>
        <w:t>Программа</w:t>
      </w:r>
      <w:r w:rsidRPr="007A404E">
        <w:rPr>
          <w:rFonts w:ascii="Times New Roman" w:hAnsi="Times New Roman"/>
        </w:rPr>
        <w:t xml:space="preserve"> «Технология». 1–4, 5–11 классы. – М.: Просвещение, 2005.</w:t>
      </w:r>
    </w:p>
    <w:sectPr w:rsidR="005D5E8D" w:rsidRPr="007A404E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F3B"/>
    <w:rsid w:val="000D4145"/>
    <w:rsid w:val="001F197D"/>
    <w:rsid w:val="002046FB"/>
    <w:rsid w:val="00313F3B"/>
    <w:rsid w:val="005D5E8D"/>
    <w:rsid w:val="00950C49"/>
    <w:rsid w:val="009B31A5"/>
    <w:rsid w:val="00C41D00"/>
    <w:rsid w:val="00E071EA"/>
    <w:rsid w:val="00E07A58"/>
    <w:rsid w:val="00F6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2776</Words>
  <Characters>15827</Characters>
  <Application>Microsoft Office Word</Application>
  <DocSecurity>0</DocSecurity>
  <Lines>131</Lines>
  <Paragraphs>37</Paragraphs>
  <ScaleCrop>false</ScaleCrop>
  <Company>Microsoft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8</cp:revision>
  <dcterms:created xsi:type="dcterms:W3CDTF">2016-08-28T08:35:00Z</dcterms:created>
  <dcterms:modified xsi:type="dcterms:W3CDTF">2017-09-09T07:24:00Z</dcterms:modified>
</cp:coreProperties>
</file>